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A7" w:rsidRPr="002543A7" w:rsidRDefault="002543A7" w:rsidP="002543A7">
      <w:pPr>
        <w:spacing w:after="0"/>
        <w:ind w:left="16"/>
        <w:jc w:val="center"/>
        <w:rPr>
          <w:rFonts w:ascii="Calibri" w:eastAsia="Calibri" w:hAnsi="Calibri" w:cs="Calibri"/>
          <w:color w:val="000000"/>
        </w:rPr>
      </w:pPr>
      <w:r w:rsidRPr="002543A7">
        <w:rPr>
          <w:rFonts w:ascii="Garamond" w:eastAsia="Garamond" w:hAnsi="Garamond" w:cs="Garamond"/>
          <w:color w:val="000000"/>
          <w:sz w:val="32"/>
        </w:rPr>
        <w:t>Challenger Elementary</w:t>
      </w:r>
    </w:p>
    <w:p w:rsidR="002543A7" w:rsidRPr="002543A7" w:rsidRDefault="002543A7" w:rsidP="002543A7">
      <w:pPr>
        <w:spacing w:after="0"/>
        <w:ind w:left="15"/>
        <w:jc w:val="center"/>
        <w:rPr>
          <w:rFonts w:ascii="Calibri" w:eastAsia="Calibri" w:hAnsi="Calibri" w:cs="Calibri"/>
          <w:color w:val="000000"/>
        </w:rPr>
      </w:pPr>
      <w:r w:rsidRPr="002543A7">
        <w:rPr>
          <w:rFonts w:ascii="Calibri" w:eastAsia="Calibri" w:hAnsi="Calibri" w:cs="Calibri"/>
          <w:b/>
          <w:color w:val="000000"/>
        </w:rPr>
        <w:t xml:space="preserve">SAC Minutes ‐ </w:t>
      </w:r>
      <w:r w:rsidRPr="002543A7">
        <w:rPr>
          <w:rFonts w:ascii="Calibri" w:eastAsia="Calibri" w:hAnsi="Calibri" w:cs="Calibri"/>
          <w:b/>
          <w:color w:val="000000"/>
          <w:u w:val="single" w:color="000000"/>
        </w:rPr>
        <w:t xml:space="preserve">   March 15, 2019 </w:t>
      </w:r>
      <w:r w:rsidRPr="002543A7">
        <w:rPr>
          <w:rFonts w:ascii="Calibri" w:eastAsia="Calibri" w:hAnsi="Calibri" w:cs="Calibri"/>
          <w:color w:val="000000"/>
          <w:u w:val="single" w:color="000000"/>
        </w:rPr>
        <w:t xml:space="preserve"> </w:t>
      </w:r>
      <w:r w:rsidRPr="002543A7">
        <w:rPr>
          <w:rFonts w:ascii="Calibri" w:eastAsia="Calibri" w:hAnsi="Calibri" w:cs="Calibri"/>
          <w:color w:val="000000"/>
        </w:rPr>
        <w:t xml:space="preserve"> </w:t>
      </w:r>
    </w:p>
    <w:p w:rsidR="002543A7" w:rsidRPr="002543A7" w:rsidRDefault="002543A7" w:rsidP="002543A7">
      <w:pPr>
        <w:spacing w:after="0"/>
        <w:rPr>
          <w:rFonts w:ascii="Calibri" w:eastAsia="Calibri" w:hAnsi="Calibri" w:cs="Calibri"/>
          <w:color w:val="000000"/>
        </w:rPr>
      </w:pPr>
      <w:r w:rsidRPr="002543A7">
        <w:rPr>
          <w:rFonts w:ascii="Arial" w:eastAsia="Arial" w:hAnsi="Arial" w:cs="Arial"/>
          <w:b/>
          <w:color w:val="000000"/>
          <w:sz w:val="18"/>
        </w:rPr>
        <w:t xml:space="preserve"> </w:t>
      </w:r>
    </w:p>
    <w:p w:rsidR="002543A7" w:rsidRPr="002543A7" w:rsidRDefault="002543A7" w:rsidP="002543A7">
      <w:pPr>
        <w:spacing w:after="36"/>
        <w:ind w:left="-342" w:right="-106"/>
        <w:rPr>
          <w:rFonts w:ascii="Calibri" w:eastAsia="Calibri" w:hAnsi="Calibri" w:cs="Calibri"/>
          <w:color w:val="000000"/>
        </w:rPr>
      </w:pPr>
      <w:r w:rsidRPr="002543A7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6A31FCB" wp14:editId="4B079685">
                <wp:extent cx="6949440" cy="50291"/>
                <wp:effectExtent l="0" t="0" r="0" b="0"/>
                <wp:docPr id="1743" name="Group 1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9440" cy="50291"/>
                          <a:chOff x="0" y="0"/>
                          <a:chExt cx="6949440" cy="50291"/>
                        </a:xfrm>
                      </wpg:grpSpPr>
                      <wps:wsp>
                        <wps:cNvPr id="2085" name="Shape 2085"/>
                        <wps:cNvSpPr/>
                        <wps:spPr>
                          <a:xfrm>
                            <a:off x="0" y="33528"/>
                            <a:ext cx="6949440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 h="16763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16763"/>
                                </a:ln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0" y="0"/>
                            <a:ext cx="6949440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9440" h="16764">
                                <a:moveTo>
                                  <a:pt x="0" y="0"/>
                                </a:moveTo>
                                <a:lnTo>
                                  <a:pt x="6949440" y="0"/>
                                </a:lnTo>
                                <a:lnTo>
                                  <a:pt x="6949440" y="16764"/>
                                </a:ln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74946" id="Group 1743" o:spid="_x0000_s1026" style="width:547.2pt;height:3.95pt;mso-position-horizontal-relative:char;mso-position-vertical-relative:line" coordsize="69494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">
                <v:shape id="Shape 2085" o:spid="_x0000_s1027" style="position:absolute;top:335;width:69494;height:167;visibility:visible;mso-wrap-style:square;v-text-anchor:top" coordsize="6949440,1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" path="m,l6949440,r,16763l,16763,,e" fillcolor="#969696" stroked="f" strokeweight="0">
                  <v:stroke miterlimit="83231f" joinstyle="miter"/>
                  <v:path arrowok="t" textboxrect="0,0,6949440,16763"/>
                </v:shape>
                <v:shape id="Shape 2086" o:spid="_x0000_s1028" style="position:absolute;width:69494;height:167;visibility:visible;mso-wrap-style:square;v-text-anchor:top" coordsize="6949440,1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" path="m,l6949440,r,16764l,16764,,e" fillcolor="#969696" stroked="f" strokeweight="0">
                  <v:stroke miterlimit="83231f" joinstyle="miter"/>
                  <v:path arrowok="t" textboxrect="0,0,6949440,16764"/>
                </v:shape>
                <w10:anchorlock/>
              </v:group>
            </w:pict>
          </mc:Fallback>
        </mc:AlternateContent>
      </w:r>
    </w:p>
    <w:p w:rsidR="002543A7" w:rsidRPr="002543A7" w:rsidRDefault="002543A7" w:rsidP="002543A7">
      <w:pPr>
        <w:spacing w:after="26"/>
        <w:rPr>
          <w:rFonts w:ascii="Calibri" w:eastAsia="Calibri" w:hAnsi="Calibri" w:cs="Calibri"/>
          <w:color w:val="000000"/>
        </w:rPr>
      </w:pPr>
      <w:r w:rsidRPr="002543A7">
        <w:rPr>
          <w:rFonts w:ascii="Arial" w:eastAsia="Arial" w:hAnsi="Arial" w:cs="Arial"/>
          <w:b/>
          <w:color w:val="000000"/>
          <w:sz w:val="18"/>
        </w:rPr>
        <w:t xml:space="preserve">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Attendance:   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Stacy Rowe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Maria </w:t>
      </w:r>
      <w:proofErr w:type="spellStart"/>
      <w:r w:rsidRPr="002543A7">
        <w:rPr>
          <w:rFonts w:ascii="Times New Roman" w:eastAsia="Calibri" w:hAnsi="Times New Roman" w:cs="Times New Roman"/>
          <w:color w:val="000000"/>
        </w:rPr>
        <w:t>Koval</w:t>
      </w:r>
      <w:proofErr w:type="spellEnd"/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Chelsea Philip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Kennedy Philip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Samantha Riley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Tara Zdanowicz</w:t>
      </w:r>
    </w:p>
    <w:p w:rsid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>Kerry Gerlach</w:t>
      </w:r>
    </w:p>
    <w:p w:rsid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Laferne Mclean-Cross</w:t>
      </w:r>
    </w:p>
    <w:p w:rsidR="002543A7" w:rsidRPr="002543A7" w:rsidRDefault="002543A7" w:rsidP="002543A7">
      <w:pPr>
        <w:numPr>
          <w:ilvl w:val="0"/>
          <w:numId w:val="4"/>
        </w:numPr>
        <w:spacing w:after="4" w:line="249" w:lineRule="auto"/>
        <w:contextualSpacing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Carmen </w:t>
      </w:r>
      <w:proofErr w:type="spellStart"/>
      <w:r>
        <w:rPr>
          <w:rFonts w:ascii="Times New Roman" w:eastAsia="Calibri" w:hAnsi="Times New Roman" w:cs="Times New Roman"/>
          <w:color w:val="000000"/>
        </w:rPr>
        <w:t>Animadi</w:t>
      </w:r>
      <w:bookmarkStart w:id="0" w:name="_GoBack"/>
      <w:bookmarkEnd w:id="0"/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Call to Order:    </w:t>
      </w:r>
    </w:p>
    <w:p w:rsidR="002543A7" w:rsidRPr="002543A7" w:rsidRDefault="002543A7" w:rsidP="002543A7">
      <w:pPr>
        <w:spacing w:after="4" w:line="249" w:lineRule="auto"/>
        <w:ind w:left="10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A meeting of the Challenger Elementary School Advisory Council </w:t>
      </w:r>
      <w:proofErr w:type="gramStart"/>
      <w:r w:rsidRPr="002543A7">
        <w:rPr>
          <w:rFonts w:ascii="Times New Roman" w:eastAsia="Calibri" w:hAnsi="Times New Roman" w:cs="Times New Roman"/>
          <w:color w:val="000000"/>
        </w:rPr>
        <w:t>was held</w:t>
      </w:r>
      <w:proofErr w:type="gramEnd"/>
      <w:r w:rsidRPr="002543A7">
        <w:rPr>
          <w:rFonts w:ascii="Times New Roman" w:eastAsia="Calibri" w:hAnsi="Times New Roman" w:cs="Times New Roman"/>
          <w:color w:val="000000"/>
        </w:rPr>
        <w:t xml:space="preserve"> in the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  Media Center     </w:t>
      </w:r>
      <w:r w:rsidRPr="002543A7">
        <w:rPr>
          <w:rFonts w:ascii="Times New Roman" w:eastAsia="Calibri" w:hAnsi="Times New Roman" w:cs="Times New Roman"/>
          <w:color w:val="000000"/>
        </w:rPr>
        <w:t>on</w:t>
      </w:r>
      <w:r>
        <w:rPr>
          <w:rFonts w:ascii="Times New Roman" w:eastAsia="Calibri" w:hAnsi="Times New Roman" w:cs="Times New Roman"/>
          <w:color w:val="000000"/>
        </w:rPr>
        <w:t xml:space="preserve"> Friday, April 26</w:t>
      </w:r>
      <w:r w:rsidRPr="002543A7">
        <w:rPr>
          <w:rFonts w:ascii="Times New Roman" w:eastAsia="Calibri" w:hAnsi="Times New Roman" w:cs="Times New Roman"/>
          <w:color w:val="000000"/>
        </w:rPr>
        <w:t xml:space="preserve">, 2019. Chair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Maria </w:t>
      </w:r>
      <w:proofErr w:type="spellStart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Koval</w:t>
      </w:r>
      <w:proofErr w:type="spellEnd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   </w:t>
      </w:r>
      <w:r w:rsidRPr="002543A7">
        <w:rPr>
          <w:rFonts w:ascii="Times New Roman" w:eastAsia="Calibri" w:hAnsi="Times New Roman" w:cs="Times New Roman"/>
          <w:color w:val="000000"/>
        </w:rPr>
        <w:t xml:space="preserve">called the meeting to order at </w:t>
      </w:r>
      <w:r>
        <w:rPr>
          <w:rFonts w:ascii="Times New Roman" w:eastAsia="Calibri" w:hAnsi="Times New Roman" w:cs="Times New Roman"/>
          <w:color w:val="000000"/>
          <w:u w:val="single" w:color="000000"/>
        </w:rPr>
        <w:t xml:space="preserve">  8:24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A.M</w:t>
      </w:r>
      <w:r w:rsidRPr="002543A7">
        <w:rPr>
          <w:rFonts w:ascii="Times New Roman" w:eastAsia="Calibri" w:hAnsi="Times New Roman" w:cs="Times New Roman"/>
          <w:color w:val="000000"/>
        </w:rPr>
        <w:t xml:space="preserve">.  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Chelsea Philip      </w:t>
      </w:r>
      <w:r w:rsidRPr="002543A7">
        <w:rPr>
          <w:rFonts w:ascii="Times New Roman" w:eastAsia="Calibri" w:hAnsi="Times New Roman" w:cs="Times New Roman"/>
          <w:color w:val="000000"/>
        </w:rPr>
        <w:t xml:space="preserve">will record minutes for this meeting. </w:t>
      </w:r>
    </w:p>
    <w:p w:rsidR="002543A7" w:rsidRPr="002543A7" w:rsidRDefault="002543A7" w:rsidP="002543A7">
      <w:pPr>
        <w:spacing w:after="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Minutes: </w:t>
      </w:r>
    </w:p>
    <w:p w:rsidR="002543A7" w:rsidRPr="002543A7" w:rsidRDefault="002543A7" w:rsidP="002543A7">
      <w:pPr>
        <w:spacing w:after="4" w:line="249" w:lineRule="auto"/>
        <w:ind w:left="10" w:hanging="10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u w:val="single" w:color="000000"/>
        </w:rPr>
        <w:t xml:space="preserve">  Tara Zdanowicz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   </w:t>
      </w:r>
      <w:r w:rsidRPr="002543A7">
        <w:rPr>
          <w:rFonts w:ascii="Times New Roman" w:eastAsia="Calibri" w:hAnsi="Times New Roman" w:cs="Times New Roman"/>
          <w:color w:val="000000"/>
        </w:rPr>
        <w:t>motions to approve the minutes of</w:t>
      </w:r>
      <w:r>
        <w:rPr>
          <w:rFonts w:ascii="Times New Roman" w:eastAsia="Calibri" w:hAnsi="Times New Roman" w:cs="Times New Roman"/>
          <w:color w:val="000000"/>
          <w:u w:val="single" w:color="000000"/>
        </w:rPr>
        <w:t xml:space="preserve">   March 15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, 2019 </w:t>
      </w:r>
      <w:r>
        <w:rPr>
          <w:rFonts w:ascii="Times New Roman" w:eastAsia="Calibri" w:hAnsi="Times New Roman" w:cs="Times New Roman"/>
          <w:color w:val="000000"/>
        </w:rPr>
        <w:t>and Samantha Riley</w:t>
      </w:r>
      <w:r w:rsidRPr="002543A7">
        <w:rPr>
          <w:rFonts w:ascii="Times New Roman" w:eastAsia="Calibri" w:hAnsi="Times New Roman" w:cs="Times New Roman"/>
          <w:color w:val="000000"/>
        </w:rPr>
        <w:t xml:space="preserve"> seconds that motion</w:t>
      </w:r>
      <w:r>
        <w:rPr>
          <w:rFonts w:ascii="Times New Roman" w:eastAsia="Calibri" w:hAnsi="Times New Roman" w:cs="Times New Roman"/>
          <w:color w:val="000000"/>
        </w:rPr>
        <w:t xml:space="preserve">, with no corrections. </w:t>
      </w:r>
    </w:p>
    <w:p w:rsidR="002543A7" w:rsidRPr="002543A7" w:rsidRDefault="002543A7" w:rsidP="002543A7">
      <w:pPr>
        <w:spacing w:after="4" w:line="249" w:lineRule="auto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Old Business: </w:t>
      </w:r>
      <w:r w:rsidRPr="002543A7">
        <w:rPr>
          <w:rFonts w:ascii="Times New Roman" w:eastAsia="Calibri" w:hAnsi="Times New Roman" w:cs="Times New Roman"/>
          <w:color w:val="000000"/>
        </w:rPr>
        <w:t>Nothing stated.</w:t>
      </w:r>
    </w:p>
    <w:p w:rsidR="002543A7" w:rsidRPr="002543A7" w:rsidRDefault="002543A7" w:rsidP="002543A7">
      <w:pPr>
        <w:spacing w:after="0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New Business:  </w:t>
      </w:r>
    </w:p>
    <w:p w:rsidR="00AC32F8" w:rsidRPr="002543A7" w:rsidRDefault="002543A7" w:rsidP="008F5892">
      <w:pPr>
        <w:numPr>
          <w:ilvl w:val="0"/>
          <w:numId w:val="1"/>
        </w:numPr>
        <w:spacing w:after="351" w:line="249" w:lineRule="auto"/>
        <w:contextualSpacing/>
        <w:rPr>
          <w:rFonts w:ascii="Times New Roman" w:eastAsia="Calibri" w:hAnsi="Times New Roman" w:cs="Times New Roman"/>
          <w:color w:val="000000"/>
          <w:sz w:val="28"/>
        </w:rPr>
      </w:pPr>
      <w:r w:rsidRPr="002543A7">
        <w:rPr>
          <w:rFonts w:ascii="Times New Roman" w:eastAsia="Arial" w:hAnsi="Times New Roman" w:cs="Times New Roman"/>
          <w:color w:val="000000"/>
        </w:rPr>
        <w:t xml:space="preserve">Title One Report stated by Kerry Gerlach: </w:t>
      </w:r>
    </w:p>
    <w:p w:rsidR="00825894" w:rsidRDefault="00825894" w:rsidP="008F589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8F5892">
        <w:rPr>
          <w:rFonts w:ascii="Times New Roman" w:eastAsia="Times New Roman" w:hAnsi="Times New Roman" w:cs="Times New Roman"/>
          <w:color w:val="000000"/>
          <w:szCs w:val="28"/>
        </w:rPr>
        <w:t>Discussed School-Level Parent and Family Engagement Plan (PFEP)</w:t>
      </w:r>
      <w:r w:rsidR="00AC32F8" w:rsidRPr="008F5892">
        <w:rPr>
          <w:rFonts w:ascii="Times New Roman" w:eastAsia="Times New Roman" w:hAnsi="Times New Roman" w:cs="Times New Roman"/>
          <w:color w:val="000000"/>
          <w:szCs w:val="28"/>
        </w:rPr>
        <w:t>/ Budget and Allocation</w:t>
      </w:r>
      <w:r w:rsidR="008830C6">
        <w:rPr>
          <w:rFonts w:ascii="Times New Roman" w:eastAsia="Times New Roman" w:hAnsi="Times New Roman" w:cs="Times New Roman"/>
          <w:color w:val="000000"/>
          <w:szCs w:val="28"/>
        </w:rPr>
        <w:t>:</w:t>
      </w:r>
    </w:p>
    <w:p w:rsidR="008830C6" w:rsidRDefault="008830C6" w:rsidP="008830C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We reviewed the 18/19 PFEP and discussed the activities that we planned this year, as well as how the funds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were allocated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. </w:t>
      </w:r>
      <w:r w:rsidR="00A740C6">
        <w:rPr>
          <w:rFonts w:ascii="Times New Roman" w:eastAsia="Times New Roman" w:hAnsi="Times New Roman" w:cs="Times New Roman"/>
          <w:color w:val="000000"/>
          <w:szCs w:val="28"/>
        </w:rPr>
        <w:t xml:space="preserve">In addition, the 18/19 school year Title 1 parent survey results </w:t>
      </w:r>
      <w:proofErr w:type="gramStart"/>
      <w:r w:rsidR="00A740C6">
        <w:rPr>
          <w:rFonts w:ascii="Times New Roman" w:eastAsia="Times New Roman" w:hAnsi="Times New Roman" w:cs="Times New Roman"/>
          <w:color w:val="000000"/>
          <w:szCs w:val="28"/>
        </w:rPr>
        <w:t>were shared</w:t>
      </w:r>
      <w:proofErr w:type="gramEnd"/>
      <w:r w:rsidR="00A740C6">
        <w:rPr>
          <w:rFonts w:ascii="Times New Roman" w:eastAsia="Times New Roman" w:hAnsi="Times New Roman" w:cs="Times New Roman"/>
          <w:color w:val="000000"/>
          <w:szCs w:val="28"/>
        </w:rPr>
        <w:t xml:space="preserve"> to provide background information. </w:t>
      </w:r>
      <w:r>
        <w:rPr>
          <w:rFonts w:ascii="Times New Roman" w:eastAsia="Times New Roman" w:hAnsi="Times New Roman" w:cs="Times New Roman"/>
          <w:color w:val="000000"/>
          <w:szCs w:val="28"/>
        </w:rPr>
        <w:t xml:space="preserve">The floor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was opened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to questions, concerns, and suggestions for the 19/20 PFEP. It </w:t>
      </w:r>
      <w:proofErr w:type="gramStart"/>
      <w:r>
        <w:rPr>
          <w:rFonts w:ascii="Times New Roman" w:eastAsia="Times New Roman" w:hAnsi="Times New Roman" w:cs="Times New Roman"/>
          <w:color w:val="000000"/>
          <w:szCs w:val="28"/>
        </w:rPr>
        <w:t>was suggested</w:t>
      </w:r>
      <w:proofErr w:type="gramEnd"/>
      <w:r>
        <w:rPr>
          <w:rFonts w:ascii="Times New Roman" w:eastAsia="Times New Roman" w:hAnsi="Times New Roman" w:cs="Times New Roman"/>
          <w:color w:val="000000"/>
          <w:szCs w:val="28"/>
        </w:rPr>
        <w:t xml:space="preserve"> that we keep the same activities/ allocation as last year. There were no objections.</w:t>
      </w:r>
    </w:p>
    <w:p w:rsidR="005302ED" w:rsidRPr="008F5892" w:rsidRDefault="005302ED" w:rsidP="008830C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Cs w:val="28"/>
        </w:rPr>
      </w:pPr>
    </w:p>
    <w:p w:rsidR="00AC32F8" w:rsidRPr="008F5892" w:rsidRDefault="00AC32F8" w:rsidP="008F589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8F5892">
        <w:rPr>
          <w:rFonts w:ascii="Times New Roman" w:eastAsia="Times New Roman" w:hAnsi="Times New Roman" w:cs="Times New Roman"/>
          <w:color w:val="000000"/>
          <w:szCs w:val="28"/>
        </w:rPr>
        <w:t>Parent School Compact</w:t>
      </w:r>
    </w:p>
    <w:p w:rsidR="002543A7" w:rsidRPr="005302ED" w:rsidRDefault="002543A7" w:rsidP="005302E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 w:rsidRPr="005302ED">
        <w:rPr>
          <w:rFonts w:ascii="Times New Roman" w:eastAsia="Times New Roman" w:hAnsi="Times New Roman" w:cs="Times New Roman"/>
          <w:color w:val="000000"/>
          <w:szCs w:val="28"/>
        </w:rPr>
        <w:t>*18/19 documents shared with the SAC attendees</w:t>
      </w:r>
      <w:r w:rsidR="005302ED" w:rsidRPr="005302ED">
        <w:rPr>
          <w:rFonts w:ascii="Times New Roman" w:eastAsia="Times New Roman" w:hAnsi="Times New Roman" w:cs="Times New Roman"/>
          <w:color w:val="000000"/>
          <w:szCs w:val="28"/>
        </w:rPr>
        <w:t xml:space="preserve">. All attendees read over the 18/19 compact and </w:t>
      </w:r>
      <w:proofErr w:type="gramStart"/>
      <w:r w:rsidR="005302ED" w:rsidRPr="005302ED">
        <w:rPr>
          <w:rFonts w:ascii="Times New Roman" w:eastAsia="Times New Roman" w:hAnsi="Times New Roman" w:cs="Times New Roman"/>
          <w:color w:val="000000"/>
          <w:szCs w:val="28"/>
        </w:rPr>
        <w:t>were given</w:t>
      </w:r>
      <w:proofErr w:type="gramEnd"/>
      <w:r w:rsidR="005302ED" w:rsidRPr="005302ED">
        <w:rPr>
          <w:rFonts w:ascii="Times New Roman" w:eastAsia="Times New Roman" w:hAnsi="Times New Roman" w:cs="Times New Roman"/>
          <w:color w:val="000000"/>
          <w:szCs w:val="28"/>
        </w:rPr>
        <w:t xml:space="preserve"> the opportunity to make changes, suggestions, etc. to the 19/20 document.</w:t>
      </w:r>
    </w:p>
    <w:p w:rsidR="005302ED" w:rsidRPr="005302ED" w:rsidRDefault="005302ED" w:rsidP="005302ED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It was suggested that </w:t>
      </w:r>
      <w:r w:rsidR="00D27958">
        <w:rPr>
          <w:rFonts w:ascii="Times New Roman" w:eastAsia="Times New Roman" w:hAnsi="Times New Roman" w:cs="Times New Roman"/>
          <w:color w:val="000000"/>
          <w:szCs w:val="28"/>
        </w:rPr>
        <w:t>we keep the document the same for the 2019-2020 school year, with the only change being the school year.</w:t>
      </w:r>
    </w:p>
    <w:p w:rsidR="002543A7" w:rsidRDefault="002543A7" w:rsidP="0025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2543A7">
        <w:rPr>
          <w:rFonts w:ascii="Times New Roman" w:eastAsia="Times New Roman" w:hAnsi="Times New Roman" w:cs="Times New Roman"/>
          <w:color w:val="000000"/>
          <w:sz w:val="24"/>
          <w:szCs w:val="28"/>
        </w:rPr>
        <w:t>If anyone should have any questions, concerns, or suggestions about any of the above documents, please contact Ms. Kerry Gerlach, the school's Title 1 liaison.</w:t>
      </w:r>
    </w:p>
    <w:p w:rsidR="00AC32F8" w:rsidRDefault="00AC32F8" w:rsidP="0025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AC32F8" w:rsidRDefault="008F5892" w:rsidP="008F589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Principal Remarks stated by Principal Tara Zdanowicz</w:t>
      </w:r>
    </w:p>
    <w:p w:rsidR="008F5892" w:rsidRDefault="008F5892" w:rsidP="008F589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F5892" w:rsidRDefault="008F5892" w:rsidP="008F58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8F589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The school is almost completely painted. </w:t>
      </w:r>
    </w:p>
    <w:p w:rsidR="008F5892" w:rsidRDefault="008F5892" w:rsidP="008F58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The marquee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has been ordered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8F5892" w:rsidRPr="008F5892" w:rsidRDefault="008F5892" w:rsidP="008F589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Third through fifth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grade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students will be taking the Florida Standards Assessment (FSA) </w:t>
      </w:r>
      <w:r w:rsidR="0040666D">
        <w:rPr>
          <w:rFonts w:ascii="Times New Roman" w:eastAsia="Times New Roman" w:hAnsi="Times New Roman" w:cs="Times New Roman"/>
          <w:color w:val="000000"/>
          <w:sz w:val="24"/>
          <w:szCs w:val="28"/>
        </w:rPr>
        <w:t>starting the week of May 1</w:t>
      </w:r>
      <w:r w:rsidR="0040666D" w:rsidRPr="0040666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st</w:t>
      </w:r>
      <w:r w:rsidR="004066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to May 10</w:t>
      </w:r>
      <w:r w:rsidR="0040666D" w:rsidRPr="0040666D">
        <w:rPr>
          <w:rFonts w:ascii="Times New Roman" w:eastAsia="Times New Roman" w:hAnsi="Times New Roman" w:cs="Times New Roman"/>
          <w:color w:val="000000"/>
          <w:sz w:val="24"/>
          <w:szCs w:val="28"/>
          <w:vertAlign w:val="superscript"/>
        </w:rPr>
        <w:t>th</w:t>
      </w:r>
      <w:r w:rsidR="004066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2543A7" w:rsidRPr="002543A7" w:rsidRDefault="002543A7" w:rsidP="00254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Open Agenda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No input given.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Next Meeting Date &amp; Time:   </w:t>
      </w:r>
    </w:p>
    <w:p w:rsidR="002543A7" w:rsidRPr="002543A7" w:rsidRDefault="002543A7" w:rsidP="002543A7">
      <w:pPr>
        <w:keepNext/>
        <w:keepLines/>
        <w:spacing w:after="3"/>
        <w:ind w:left="-5" w:hanging="10"/>
        <w:outlineLvl w:val="0"/>
        <w:rPr>
          <w:rFonts w:ascii="Times New Roman" w:eastAsia="Calibri" w:hAnsi="Times New Roman" w:cs="Times New Roman"/>
          <w:color w:val="000000"/>
          <w:u w:val="single" w:color="000000"/>
        </w:rPr>
      </w:pPr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The next meeting </w:t>
      </w:r>
      <w:proofErr w:type="gramStart"/>
      <w:r w:rsidRPr="002543A7">
        <w:rPr>
          <w:rFonts w:ascii="Times New Roman" w:eastAsia="Calibri" w:hAnsi="Times New Roman" w:cs="Times New Roman"/>
          <w:color w:val="000000"/>
          <w:u w:color="000000"/>
        </w:rPr>
        <w:t>will be held</w:t>
      </w:r>
      <w:proofErr w:type="gramEnd"/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 on </w:t>
      </w:r>
      <w:r w:rsidR="00825894">
        <w:rPr>
          <w:rFonts w:ascii="Times New Roman" w:eastAsia="Calibri" w:hAnsi="Times New Roman" w:cs="Times New Roman"/>
          <w:color w:val="000000"/>
          <w:u w:val="single" w:color="000000"/>
        </w:rPr>
        <w:t xml:space="preserve">    May 17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, 2019   </w:t>
      </w:r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 in the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media </w:t>
      </w:r>
      <w:proofErr w:type="spellStart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center_at</w:t>
      </w:r>
      <w:proofErr w:type="spellEnd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8:00 A.M._</w:t>
      </w:r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   </w:t>
      </w:r>
    </w:p>
    <w:p w:rsidR="002543A7" w:rsidRPr="002543A7" w:rsidRDefault="002543A7" w:rsidP="002543A7">
      <w:pPr>
        <w:spacing w:after="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 </w:t>
      </w:r>
    </w:p>
    <w:p w:rsidR="002543A7" w:rsidRPr="002543A7" w:rsidRDefault="002543A7" w:rsidP="002543A7">
      <w:pPr>
        <w:spacing w:after="0"/>
        <w:ind w:left="-5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b/>
          <w:color w:val="000000"/>
        </w:rPr>
        <w:t xml:space="preserve">Meeting Adjournment:   </w:t>
      </w:r>
    </w:p>
    <w:p w:rsidR="002543A7" w:rsidRPr="002543A7" w:rsidRDefault="002543A7" w:rsidP="002543A7">
      <w:pPr>
        <w:spacing w:after="4" w:line="249" w:lineRule="auto"/>
        <w:ind w:left="10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Motion: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      Maria </w:t>
      </w:r>
      <w:proofErr w:type="spellStart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Koval</w:t>
      </w:r>
      <w:proofErr w:type="spellEnd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     </w:t>
      </w:r>
      <w:r w:rsidRPr="002543A7">
        <w:rPr>
          <w:rFonts w:ascii="Times New Roman" w:eastAsia="Calibri" w:hAnsi="Times New Roman" w:cs="Times New Roman"/>
          <w:color w:val="000000"/>
        </w:rPr>
        <w:t xml:space="preserve"> motioned to adjourn the meeting at _</w:t>
      </w:r>
      <w:r w:rsidR="00825894">
        <w:rPr>
          <w:rFonts w:ascii="Times New Roman" w:eastAsia="Calibri" w:hAnsi="Times New Roman" w:cs="Times New Roman"/>
          <w:color w:val="000000"/>
        </w:rPr>
        <w:t>8:35</w:t>
      </w:r>
      <w:r w:rsidRPr="002543A7">
        <w:rPr>
          <w:rFonts w:ascii="Times New Roman" w:eastAsia="Calibri" w:hAnsi="Times New Roman" w:cs="Times New Roman"/>
          <w:color w:val="000000"/>
        </w:rPr>
        <w:t xml:space="preserve"> A.M. Motion carried unanimously. </w:t>
      </w:r>
    </w:p>
    <w:p w:rsidR="002543A7" w:rsidRPr="002543A7" w:rsidRDefault="002543A7" w:rsidP="002543A7">
      <w:pPr>
        <w:spacing w:after="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 </w:t>
      </w:r>
    </w:p>
    <w:p w:rsidR="002543A7" w:rsidRPr="002543A7" w:rsidRDefault="002543A7" w:rsidP="002543A7">
      <w:pPr>
        <w:spacing w:after="4" w:line="249" w:lineRule="auto"/>
        <w:ind w:left="10" w:hanging="10"/>
        <w:rPr>
          <w:rFonts w:ascii="Times New Roman" w:eastAsia="Calibri" w:hAnsi="Times New Roman" w:cs="Times New Roman"/>
          <w:color w:val="000000"/>
        </w:rPr>
      </w:pPr>
      <w:r w:rsidRPr="002543A7">
        <w:rPr>
          <w:rFonts w:ascii="Times New Roman" w:eastAsia="Calibri" w:hAnsi="Times New Roman" w:cs="Times New Roman"/>
          <w:color w:val="000000"/>
        </w:rPr>
        <w:t xml:space="preserve">Submitted by, </w:t>
      </w:r>
    </w:p>
    <w:p w:rsidR="002543A7" w:rsidRPr="002543A7" w:rsidRDefault="002543A7" w:rsidP="002543A7">
      <w:pPr>
        <w:keepNext/>
        <w:keepLines/>
        <w:spacing w:after="3"/>
        <w:ind w:left="-5" w:hanging="10"/>
        <w:outlineLvl w:val="0"/>
        <w:rPr>
          <w:rFonts w:ascii="Calibri" w:eastAsia="Calibri" w:hAnsi="Calibri" w:cs="Calibri"/>
          <w:color w:val="000000"/>
          <w:u w:val="single" w:color="000000"/>
        </w:rPr>
      </w:pP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Chelsea </w:t>
      </w:r>
      <w:proofErr w:type="spellStart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Philip___SAC</w:t>
      </w:r>
      <w:proofErr w:type="spellEnd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 Co-Chair_______</w:t>
      </w:r>
      <w:proofErr w:type="gramStart"/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 xml:space="preserve">_  </w:t>
      </w:r>
      <w:r w:rsidRPr="002543A7">
        <w:rPr>
          <w:rFonts w:ascii="Times New Roman" w:eastAsia="Calibri" w:hAnsi="Times New Roman" w:cs="Times New Roman"/>
          <w:color w:val="000000"/>
          <w:u w:color="000000"/>
        </w:rPr>
        <w:t>,</w:t>
      </w:r>
      <w:proofErr w:type="gramEnd"/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 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Name of Position on Board_____</w:t>
      </w:r>
      <w:r w:rsidRPr="002543A7">
        <w:rPr>
          <w:rFonts w:ascii="Times New Roman" w:eastAsia="Calibri" w:hAnsi="Times New Roman" w:cs="Times New Roman"/>
          <w:color w:val="000000"/>
          <w:u w:color="000000"/>
        </w:rPr>
        <w:t xml:space="preserve"> </w:t>
      </w:r>
      <w:r w:rsidRPr="002543A7">
        <w:rPr>
          <w:rFonts w:ascii="Times New Roman" w:eastAsia="Calibri" w:hAnsi="Times New Roman" w:cs="Times New Roman"/>
          <w:color w:val="000000"/>
          <w:u w:val="single" w:color="000000"/>
        </w:rPr>
        <w:t>Approval Date: _________</w:t>
      </w:r>
      <w:r w:rsidRPr="002543A7">
        <w:rPr>
          <w:rFonts w:ascii="Calibri" w:eastAsia="Calibri" w:hAnsi="Calibri" w:cs="Calibri"/>
          <w:color w:val="000000"/>
          <w:u w:val="single" w:color="000000"/>
        </w:rPr>
        <w:t>_____</w:t>
      </w:r>
      <w:r w:rsidRPr="002543A7">
        <w:rPr>
          <w:rFonts w:ascii="Arial" w:eastAsia="Arial" w:hAnsi="Arial" w:cs="Arial"/>
          <w:color w:val="000000"/>
          <w:u w:color="000000"/>
        </w:rPr>
        <w:t xml:space="preserve"> </w:t>
      </w:r>
    </w:p>
    <w:p w:rsidR="009F31AD" w:rsidRPr="002543A7" w:rsidRDefault="00775631">
      <w:pPr>
        <w:rPr>
          <w:rFonts w:ascii="Times New Roman" w:hAnsi="Times New Roman" w:cs="Times New Roman"/>
          <w:sz w:val="24"/>
        </w:rPr>
      </w:pPr>
    </w:p>
    <w:sectPr w:rsidR="009F31AD" w:rsidRPr="002543A7">
      <w:pgSz w:w="12240" w:h="15840"/>
      <w:pgMar w:top="224" w:right="880" w:bottom="172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049"/>
    <w:multiLevelType w:val="hybridMultilevel"/>
    <w:tmpl w:val="A72CDDA6"/>
    <w:lvl w:ilvl="0" w:tplc="223846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310FBA"/>
    <w:multiLevelType w:val="hybridMultilevel"/>
    <w:tmpl w:val="EE221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962DB2"/>
    <w:multiLevelType w:val="hybridMultilevel"/>
    <w:tmpl w:val="F8E06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76221E"/>
    <w:multiLevelType w:val="hybridMultilevel"/>
    <w:tmpl w:val="3552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647DC"/>
    <w:multiLevelType w:val="hybridMultilevel"/>
    <w:tmpl w:val="B2D062D4"/>
    <w:lvl w:ilvl="0" w:tplc="BC1618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82F0B"/>
    <w:multiLevelType w:val="hybridMultilevel"/>
    <w:tmpl w:val="ECF04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A7"/>
    <w:rsid w:val="002543A7"/>
    <w:rsid w:val="0040666D"/>
    <w:rsid w:val="004A2FF7"/>
    <w:rsid w:val="005302ED"/>
    <w:rsid w:val="00775631"/>
    <w:rsid w:val="00825894"/>
    <w:rsid w:val="008830C6"/>
    <w:rsid w:val="008A25A7"/>
    <w:rsid w:val="008F5892"/>
    <w:rsid w:val="00A740C6"/>
    <w:rsid w:val="00AC32F8"/>
    <w:rsid w:val="00C0729A"/>
    <w:rsid w:val="00CE3BCF"/>
    <w:rsid w:val="00D27958"/>
    <w:rsid w:val="00F7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0ABBD-A705-4F86-8FFE-199874F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J. Philip</dc:creator>
  <cp:keywords/>
  <dc:description/>
  <cp:lastModifiedBy>Chelsea J. Philip</cp:lastModifiedBy>
  <cp:revision>2</cp:revision>
  <dcterms:created xsi:type="dcterms:W3CDTF">2019-04-26T14:18:00Z</dcterms:created>
  <dcterms:modified xsi:type="dcterms:W3CDTF">2019-04-26T14:18:00Z</dcterms:modified>
</cp:coreProperties>
</file>